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591E50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第３</w:t>
            </w:r>
            <w:r w:rsidR="00FC57A6">
              <w:rPr>
                <w:rFonts w:hint="eastAsia"/>
                <w:b/>
                <w:sz w:val="24"/>
              </w:rPr>
              <w:t xml:space="preserve">回　</w:t>
            </w:r>
            <w:bookmarkStart w:id="0" w:name="_GoBack"/>
            <w:r w:rsidR="00FC57A6">
              <w:rPr>
                <w:rFonts w:hint="eastAsia"/>
                <w:b/>
                <w:sz w:val="24"/>
              </w:rPr>
              <w:t>福山市人権施策推進審議会</w:t>
            </w:r>
            <w:bookmarkEnd w:id="0"/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9948E9" w:rsidRPr="003A357E" w:rsidRDefault="009948E9" w:rsidP="009948E9">
            <w:pPr>
              <w:rPr>
                <w:rFonts w:ascii="ＭＳ 明朝" w:hAnsi="ＭＳ 明朝"/>
                <w:b/>
                <w:sz w:val="24"/>
              </w:rPr>
            </w:pPr>
            <w:r w:rsidRPr="003A357E">
              <w:rPr>
                <w:rFonts w:ascii="ＭＳ 明朝" w:hAnsi="ＭＳ 明朝" w:hint="eastAsia"/>
                <w:b/>
                <w:sz w:val="24"/>
              </w:rPr>
              <w:t>20</w:t>
            </w:r>
            <w:r w:rsidR="00ED6F80" w:rsidRPr="003A357E">
              <w:rPr>
                <w:rFonts w:ascii="ＭＳ 明朝" w:hAnsi="ＭＳ 明朝" w:hint="eastAsia"/>
                <w:b/>
                <w:sz w:val="24"/>
              </w:rPr>
              <w:t>2</w:t>
            </w:r>
            <w:r w:rsidR="00591E50" w:rsidRPr="003A357E">
              <w:rPr>
                <w:rFonts w:ascii="ＭＳ 明朝" w:hAnsi="ＭＳ 明朝"/>
                <w:b/>
                <w:sz w:val="24"/>
              </w:rPr>
              <w:t>4</w:t>
            </w:r>
            <w:r w:rsidRPr="003A357E">
              <w:rPr>
                <w:rFonts w:ascii="ＭＳ 明朝" w:hAnsi="ＭＳ 明朝" w:hint="eastAsia"/>
                <w:b/>
                <w:sz w:val="24"/>
              </w:rPr>
              <w:t>年（</w:t>
            </w:r>
            <w:r w:rsidR="00ED6F80" w:rsidRPr="003A357E">
              <w:rPr>
                <w:rFonts w:ascii="ＭＳ 明朝" w:hAnsi="ＭＳ 明朝" w:hint="eastAsia"/>
                <w:b/>
                <w:sz w:val="24"/>
              </w:rPr>
              <w:t>令和</w:t>
            </w:r>
            <w:r w:rsidR="00591E50" w:rsidRPr="003A357E">
              <w:rPr>
                <w:rFonts w:ascii="ＭＳ 明朝" w:hAnsi="ＭＳ 明朝" w:hint="eastAsia"/>
                <w:b/>
                <w:sz w:val="24"/>
              </w:rPr>
              <w:t>6</w:t>
            </w:r>
            <w:r w:rsidRPr="003A357E">
              <w:rPr>
                <w:rFonts w:ascii="ＭＳ 明朝" w:hAnsi="ＭＳ 明朝" w:hint="eastAsia"/>
                <w:b/>
                <w:sz w:val="24"/>
              </w:rPr>
              <w:t>年）</w:t>
            </w:r>
            <w:r w:rsidR="00591E50" w:rsidRPr="003A357E">
              <w:rPr>
                <w:rFonts w:ascii="ＭＳ 明朝" w:hAnsi="ＭＳ 明朝"/>
                <w:b/>
                <w:sz w:val="24"/>
              </w:rPr>
              <w:t>3</w:t>
            </w:r>
            <w:r w:rsidRPr="003A357E">
              <w:rPr>
                <w:rFonts w:ascii="ＭＳ 明朝" w:hAnsi="ＭＳ 明朝" w:hint="eastAsia"/>
                <w:b/>
                <w:sz w:val="24"/>
              </w:rPr>
              <w:t>月</w:t>
            </w:r>
            <w:r w:rsidR="00591E50" w:rsidRPr="003A357E">
              <w:rPr>
                <w:rFonts w:ascii="ＭＳ 明朝" w:hAnsi="ＭＳ 明朝" w:hint="eastAsia"/>
                <w:b/>
                <w:sz w:val="24"/>
              </w:rPr>
              <w:t>18</w:t>
            </w:r>
            <w:r w:rsidRPr="003A357E">
              <w:rPr>
                <w:rFonts w:ascii="ＭＳ 明朝" w:hAnsi="ＭＳ 明朝" w:hint="eastAsia"/>
                <w:b/>
                <w:sz w:val="24"/>
              </w:rPr>
              <w:t>日（</w:t>
            </w:r>
            <w:r w:rsidR="00591E50" w:rsidRPr="003A357E">
              <w:rPr>
                <w:rFonts w:ascii="ＭＳ 明朝" w:hAnsi="ＭＳ 明朝" w:hint="eastAsia"/>
                <w:b/>
                <w:sz w:val="24"/>
              </w:rPr>
              <w:t>月</w:t>
            </w:r>
            <w:r w:rsidRPr="003A357E">
              <w:rPr>
                <w:rFonts w:ascii="ＭＳ 明朝" w:hAnsi="ＭＳ 明朝" w:hint="eastAsia"/>
                <w:b/>
                <w:sz w:val="24"/>
              </w:rPr>
              <w:t>）</w:t>
            </w:r>
          </w:p>
          <w:p w:rsidR="00125C45" w:rsidRPr="004166E8" w:rsidRDefault="00591E50" w:rsidP="00831F40">
            <w:pPr>
              <w:rPr>
                <w:sz w:val="24"/>
              </w:rPr>
            </w:pPr>
            <w:r w:rsidRPr="003A357E">
              <w:rPr>
                <w:rFonts w:ascii="ＭＳ 明朝" w:hAnsi="ＭＳ 明朝" w:hint="eastAsia"/>
                <w:b/>
                <w:sz w:val="24"/>
              </w:rPr>
              <w:t>午前10</w:t>
            </w:r>
            <w:r w:rsidR="00CE14A2" w:rsidRPr="003A357E">
              <w:rPr>
                <w:rFonts w:ascii="ＭＳ 明朝" w:hAnsi="ＭＳ 明朝" w:hint="eastAsia"/>
                <w:b/>
                <w:sz w:val="24"/>
              </w:rPr>
              <w:t>時</w:t>
            </w:r>
            <w:r w:rsidR="00FC57A6" w:rsidRPr="003A357E">
              <w:rPr>
                <w:rFonts w:ascii="ＭＳ 明朝" w:hAnsi="ＭＳ 明朝" w:hint="eastAsia"/>
                <w:b/>
                <w:sz w:val="24"/>
              </w:rPr>
              <w:t>00分</w:t>
            </w:r>
            <w:r w:rsidR="00CE14A2" w:rsidRPr="003A357E">
              <w:rPr>
                <w:rFonts w:ascii="ＭＳ 明朝" w:hAnsi="ＭＳ 明朝" w:hint="eastAsia"/>
                <w:b/>
                <w:sz w:val="24"/>
              </w:rPr>
              <w:t>から</w:t>
            </w:r>
            <w:r w:rsidRPr="003A357E">
              <w:rPr>
                <w:rFonts w:ascii="ＭＳ 明朝" w:hAnsi="ＭＳ 明朝" w:hint="eastAsia"/>
                <w:b/>
                <w:sz w:val="24"/>
              </w:rPr>
              <w:t>12</w:t>
            </w:r>
            <w:r w:rsidR="009948E9" w:rsidRPr="003A357E">
              <w:rPr>
                <w:rFonts w:ascii="ＭＳ 明朝" w:hAnsi="ＭＳ 明朝" w:hint="eastAsia"/>
                <w:b/>
                <w:sz w:val="24"/>
              </w:rPr>
              <w:t>時</w:t>
            </w:r>
            <w:r w:rsidRPr="003A357E">
              <w:rPr>
                <w:rFonts w:ascii="ＭＳ 明朝" w:hAnsi="ＭＳ 明朝" w:hint="eastAsia"/>
                <w:b/>
                <w:sz w:val="24"/>
              </w:rPr>
              <w:t>2</w:t>
            </w:r>
            <w:r w:rsidR="00831F40" w:rsidRPr="003A357E">
              <w:rPr>
                <w:rFonts w:ascii="ＭＳ 明朝" w:hAnsi="ＭＳ 明朝" w:hint="eastAsia"/>
                <w:b/>
                <w:sz w:val="24"/>
              </w:rPr>
              <w:t>0分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3A357E" w:rsidRDefault="009948E9" w:rsidP="00280F8D">
            <w:pPr>
              <w:rPr>
                <w:rFonts w:ascii="ＭＳ 明朝" w:hAnsi="ＭＳ 明朝"/>
                <w:sz w:val="24"/>
              </w:rPr>
            </w:pPr>
            <w:r w:rsidRPr="003A357E">
              <w:rPr>
                <w:rFonts w:ascii="ＭＳ 明朝" w:hAnsi="ＭＳ 明朝" w:hint="eastAsia"/>
                <w:b/>
                <w:sz w:val="24"/>
              </w:rPr>
              <w:t>福山市役所</w:t>
            </w:r>
            <w:r w:rsidR="00FC57A6" w:rsidRPr="003A357E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624787" w:rsidRPr="003A357E">
              <w:rPr>
                <w:rFonts w:ascii="ＭＳ 明朝" w:hAnsi="ＭＳ 明朝" w:hint="eastAsia"/>
                <w:b/>
                <w:sz w:val="24"/>
              </w:rPr>
              <w:t>議会棟</w:t>
            </w:r>
            <w:r w:rsidR="009D29E6" w:rsidRPr="003A357E">
              <w:rPr>
                <w:rFonts w:ascii="ＭＳ 明朝" w:hAnsi="ＭＳ 明朝" w:hint="eastAsia"/>
                <w:b/>
                <w:sz w:val="24"/>
              </w:rPr>
              <w:t>3</w:t>
            </w:r>
            <w:r w:rsidR="00831F40" w:rsidRPr="003A357E">
              <w:rPr>
                <w:rFonts w:ascii="ＭＳ 明朝" w:hAnsi="ＭＳ 明朝" w:hint="eastAsia"/>
                <w:b/>
                <w:sz w:val="24"/>
              </w:rPr>
              <w:t xml:space="preserve">階 </w:t>
            </w:r>
            <w:r w:rsidR="009D29E6" w:rsidRPr="003A357E">
              <w:rPr>
                <w:rFonts w:ascii="ＭＳ 明朝" w:hAnsi="ＭＳ 明朝" w:hint="eastAsia"/>
                <w:b/>
                <w:sz w:val="24"/>
              </w:rPr>
              <w:t>第5委員会室</w:t>
            </w:r>
          </w:p>
        </w:tc>
      </w:tr>
      <w:tr w:rsidR="00125C45" w:rsidTr="00831F40">
        <w:trPr>
          <w:trHeight w:val="6894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F44A19" w:rsidRDefault="00F44A19" w:rsidP="009948E9">
            <w:pPr>
              <w:rPr>
                <w:b/>
                <w:sz w:val="24"/>
              </w:rPr>
            </w:pPr>
          </w:p>
          <w:p w:rsidR="00C61100" w:rsidRPr="003A357E" w:rsidRDefault="00C61100" w:rsidP="00C61100">
            <w:pPr>
              <w:ind w:leftChars="100" w:left="451" w:hangingChars="100" w:hanging="241"/>
              <w:rPr>
                <w:rFonts w:ascii="ＭＳ 明朝" w:hAnsi="ＭＳ 明朝"/>
                <w:b/>
                <w:sz w:val="24"/>
              </w:rPr>
            </w:pPr>
            <w:r w:rsidRPr="003A357E">
              <w:rPr>
                <w:rFonts w:ascii="ＭＳ 明朝" w:hAnsi="ＭＳ 明朝" w:hint="eastAsia"/>
                <w:b/>
                <w:sz w:val="24"/>
              </w:rPr>
              <w:t>・スケジュールの修正について</w:t>
            </w:r>
          </w:p>
          <w:p w:rsidR="00C61100" w:rsidRPr="003A357E" w:rsidRDefault="00C61100" w:rsidP="005A4BBC">
            <w:pPr>
              <w:ind w:left="482" w:hangingChars="200" w:hanging="482"/>
              <w:rPr>
                <w:rFonts w:ascii="ＭＳ 明朝" w:hAnsi="ＭＳ 明朝"/>
                <w:b/>
                <w:sz w:val="24"/>
              </w:rPr>
            </w:pPr>
            <w:r w:rsidRPr="003A357E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="00E55782" w:rsidRPr="003A357E">
              <w:rPr>
                <w:rFonts w:ascii="ＭＳ 明朝" w:hAnsi="ＭＳ 明朝" w:hint="eastAsia"/>
                <w:b/>
                <w:sz w:val="24"/>
              </w:rPr>
              <w:t>変更後のスケジュール</w:t>
            </w:r>
            <w:r w:rsidRPr="003A357E">
              <w:rPr>
                <w:rFonts w:ascii="ＭＳ 明朝" w:hAnsi="ＭＳ 明朝" w:hint="eastAsia"/>
                <w:b/>
                <w:sz w:val="24"/>
              </w:rPr>
              <w:t>について確認した。</w:t>
            </w:r>
            <w:r w:rsidR="00591E50" w:rsidRPr="003A357E">
              <w:rPr>
                <w:rFonts w:ascii="ＭＳ 明朝" w:hAnsi="ＭＳ 明朝" w:hint="eastAsia"/>
                <w:b/>
                <w:sz w:val="24"/>
              </w:rPr>
              <w:t xml:space="preserve">　</w:t>
            </w:r>
          </w:p>
          <w:p w:rsidR="006144E2" w:rsidRPr="003A357E" w:rsidRDefault="00591E50" w:rsidP="00C61100">
            <w:pPr>
              <w:ind w:leftChars="100" w:left="451" w:hangingChars="100" w:hanging="241"/>
              <w:rPr>
                <w:rFonts w:ascii="ＭＳ 明朝" w:hAnsi="ＭＳ 明朝"/>
                <w:b/>
                <w:sz w:val="24"/>
              </w:rPr>
            </w:pPr>
            <w:r w:rsidRPr="003A357E">
              <w:rPr>
                <w:rFonts w:ascii="ＭＳ 明朝" w:hAnsi="ＭＳ 明朝" w:hint="eastAsia"/>
                <w:b/>
                <w:sz w:val="24"/>
              </w:rPr>
              <w:t>・「人権とは」について</w:t>
            </w:r>
          </w:p>
          <w:p w:rsidR="007A3E67" w:rsidRPr="003A357E" w:rsidRDefault="007A3E67" w:rsidP="001A03F0">
            <w:pPr>
              <w:ind w:left="482" w:hangingChars="200" w:hanging="482"/>
              <w:rPr>
                <w:rFonts w:ascii="ＭＳ 明朝" w:hAnsi="ＭＳ 明朝"/>
                <w:b/>
                <w:sz w:val="24"/>
              </w:rPr>
            </w:pPr>
            <w:r w:rsidRPr="003A357E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1A03F0" w:rsidRPr="003A357E">
              <w:rPr>
                <w:rFonts w:ascii="ＭＳ 明朝" w:hAnsi="ＭＳ 明朝" w:cs="Segoe UI Emoji" w:hint="eastAsia"/>
                <w:b/>
                <w:sz w:val="24"/>
              </w:rPr>
              <w:t xml:space="preserve">　</w:t>
            </w:r>
            <w:r w:rsidR="00591E50" w:rsidRPr="003A357E">
              <w:rPr>
                <w:rFonts w:ascii="ＭＳ 明朝" w:hAnsi="ＭＳ 明朝" w:hint="eastAsia"/>
                <w:b/>
                <w:sz w:val="24"/>
              </w:rPr>
              <w:t>人権について有識者検討会議提言書に沿って内容を確認し，</w:t>
            </w:r>
            <w:r w:rsidR="00C61100" w:rsidRPr="003A357E">
              <w:rPr>
                <w:rFonts w:ascii="ＭＳ 明朝" w:hAnsi="ＭＳ 明朝" w:hint="eastAsia"/>
                <w:b/>
                <w:sz w:val="24"/>
              </w:rPr>
              <w:t>委員で共通認識をもった。</w:t>
            </w:r>
          </w:p>
          <w:p w:rsidR="005A4BBC" w:rsidRPr="003A357E" w:rsidRDefault="00591E50" w:rsidP="005A4BBC">
            <w:pPr>
              <w:ind w:left="482" w:hangingChars="200" w:hanging="482"/>
              <w:rPr>
                <w:rFonts w:ascii="ＭＳ 明朝" w:hAnsi="ＭＳ 明朝"/>
                <w:b/>
                <w:sz w:val="24"/>
              </w:rPr>
            </w:pPr>
            <w:r w:rsidRPr="003A357E">
              <w:rPr>
                <w:rFonts w:ascii="ＭＳ 明朝" w:hAnsi="ＭＳ 明朝" w:hint="eastAsia"/>
                <w:b/>
                <w:sz w:val="24"/>
              </w:rPr>
              <w:t xml:space="preserve">　・</w:t>
            </w:r>
            <w:r w:rsidR="00C61100" w:rsidRPr="003A357E">
              <w:rPr>
                <w:rFonts w:ascii="ＭＳ 明朝" w:hAnsi="ＭＳ 明朝" w:hint="eastAsia"/>
                <w:b/>
                <w:sz w:val="24"/>
              </w:rPr>
              <w:t>「啓発事業」について</w:t>
            </w:r>
          </w:p>
          <w:p w:rsidR="00C61100" w:rsidRPr="003A357E" w:rsidRDefault="007A3E67" w:rsidP="00C61100">
            <w:pPr>
              <w:ind w:left="482" w:hangingChars="200" w:hanging="482"/>
              <w:rPr>
                <w:rFonts w:ascii="ＭＳ 明朝" w:hAnsi="ＭＳ 明朝" w:cs="Segoe UI Emoji"/>
                <w:b/>
                <w:sz w:val="24"/>
              </w:rPr>
            </w:pPr>
            <w:r w:rsidRPr="003A357E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C61100" w:rsidRPr="003A357E">
              <w:rPr>
                <w:rFonts w:ascii="ＭＳ 明朝" w:hAnsi="ＭＳ 明朝" w:cs="Segoe UI Emoji" w:hint="eastAsia"/>
                <w:b/>
                <w:sz w:val="24"/>
              </w:rPr>
              <w:t xml:space="preserve">　「</w:t>
            </w:r>
            <w:r w:rsidR="00E55782" w:rsidRPr="003A357E">
              <w:rPr>
                <w:rFonts w:ascii="ＭＳ 明朝" w:hAnsi="ＭＳ 明朝" w:cs="Segoe UI Emoji" w:hint="eastAsia"/>
                <w:b/>
                <w:sz w:val="24"/>
              </w:rPr>
              <w:t>福山市における人権啓発の成果と課題」について</w:t>
            </w:r>
            <w:r w:rsidR="00C61100" w:rsidRPr="003A357E">
              <w:rPr>
                <w:rFonts w:ascii="ＭＳ 明朝" w:hAnsi="ＭＳ 明朝" w:cs="Segoe UI Emoji" w:hint="eastAsia"/>
                <w:b/>
                <w:sz w:val="24"/>
              </w:rPr>
              <w:t>意見</w:t>
            </w:r>
            <w:r w:rsidR="00F91903" w:rsidRPr="003A357E">
              <w:rPr>
                <w:rFonts w:ascii="ＭＳ 明朝" w:hAnsi="ＭＳ 明朝" w:cs="Segoe UI Emoji" w:hint="eastAsia"/>
                <w:b/>
                <w:sz w:val="24"/>
              </w:rPr>
              <w:t>交換を行った</w:t>
            </w:r>
            <w:r w:rsidR="00C61100" w:rsidRPr="003A357E">
              <w:rPr>
                <w:rFonts w:ascii="ＭＳ 明朝" w:hAnsi="ＭＳ 明朝" w:cs="Segoe UI Emoji" w:hint="eastAsia"/>
                <w:b/>
                <w:sz w:val="24"/>
              </w:rPr>
              <w:t>。</w:t>
            </w:r>
          </w:p>
          <w:p w:rsidR="00F65C7A" w:rsidRPr="003A357E" w:rsidRDefault="005A4BBC" w:rsidP="00C61100">
            <w:pPr>
              <w:ind w:left="482" w:hangingChars="200" w:hanging="482"/>
              <w:rPr>
                <w:rFonts w:ascii="ＭＳ 明朝" w:hAnsi="ＭＳ 明朝"/>
                <w:b/>
                <w:sz w:val="24"/>
              </w:rPr>
            </w:pPr>
            <w:r w:rsidRPr="003A357E">
              <w:rPr>
                <w:rFonts w:ascii="ＭＳ 明朝" w:hAnsi="ＭＳ 明朝" w:hint="eastAsia"/>
                <w:b/>
                <w:sz w:val="24"/>
              </w:rPr>
              <w:t xml:space="preserve">　・</w:t>
            </w:r>
            <w:r w:rsidR="00C61100" w:rsidRPr="003A357E">
              <w:rPr>
                <w:rFonts w:ascii="ＭＳ 明朝" w:hAnsi="ＭＳ 明朝" w:hint="eastAsia"/>
                <w:b/>
                <w:sz w:val="24"/>
              </w:rPr>
              <w:t>次回の審議会</w:t>
            </w:r>
            <w:r w:rsidRPr="003A357E">
              <w:rPr>
                <w:rFonts w:ascii="ＭＳ 明朝" w:hAnsi="ＭＳ 明朝" w:hint="eastAsia"/>
                <w:b/>
                <w:sz w:val="24"/>
              </w:rPr>
              <w:t>について</w:t>
            </w:r>
          </w:p>
          <w:p w:rsidR="009948E9" w:rsidRPr="003A357E" w:rsidRDefault="00C61100" w:rsidP="009948E9">
            <w:pPr>
              <w:ind w:left="482" w:hangingChars="200" w:hanging="482"/>
              <w:rPr>
                <w:rFonts w:ascii="ＭＳ 明朝" w:hAnsi="ＭＳ 明朝"/>
                <w:b/>
                <w:sz w:val="24"/>
              </w:rPr>
            </w:pPr>
            <w:r w:rsidRPr="003A357E">
              <w:rPr>
                <w:rFonts w:ascii="ＭＳ 明朝" w:hAnsi="ＭＳ 明朝" w:hint="eastAsia"/>
                <w:b/>
                <w:sz w:val="24"/>
              </w:rPr>
              <w:t xml:space="preserve">　　次回は４</w:t>
            </w:r>
            <w:r w:rsidR="001A03F0" w:rsidRPr="003A357E">
              <w:rPr>
                <w:rFonts w:ascii="ＭＳ 明朝" w:hAnsi="ＭＳ 明朝" w:hint="eastAsia"/>
                <w:b/>
                <w:sz w:val="24"/>
              </w:rPr>
              <w:t>月に</w:t>
            </w:r>
            <w:r w:rsidR="004A2070" w:rsidRPr="003A357E">
              <w:rPr>
                <w:rFonts w:ascii="ＭＳ 明朝" w:hAnsi="ＭＳ 明朝" w:hint="eastAsia"/>
                <w:b/>
                <w:sz w:val="24"/>
              </w:rPr>
              <w:t>開催することとし</w:t>
            </w:r>
            <w:r w:rsidRPr="003A357E">
              <w:rPr>
                <w:rFonts w:ascii="ＭＳ 明朝" w:hAnsi="ＭＳ 明朝" w:hint="eastAsia"/>
                <w:b/>
                <w:sz w:val="24"/>
              </w:rPr>
              <w:t>，個別課題「被差別部落出身者」と「外国</w:t>
            </w:r>
            <w:r w:rsidR="001A03F0" w:rsidRPr="003A357E">
              <w:rPr>
                <w:rFonts w:ascii="ＭＳ 明朝" w:hAnsi="ＭＳ 明朝" w:hint="eastAsia"/>
                <w:b/>
                <w:sz w:val="24"/>
              </w:rPr>
              <w:t>人</w:t>
            </w:r>
            <w:r w:rsidR="004A2070" w:rsidRPr="003A357E">
              <w:rPr>
                <w:rFonts w:ascii="ＭＳ 明朝" w:hAnsi="ＭＳ 明朝" w:hint="eastAsia"/>
                <w:b/>
                <w:sz w:val="24"/>
              </w:rPr>
              <w:t>」について審議する。</w:t>
            </w:r>
            <w:r w:rsidRPr="003A357E">
              <w:rPr>
                <w:rFonts w:ascii="ＭＳ 明朝" w:hAnsi="ＭＳ 明朝" w:hint="eastAsia"/>
                <w:b/>
                <w:sz w:val="24"/>
              </w:rPr>
              <w:t>それぞれ当事者の立場からの課題認識や要望について意見を聞き，その課題に対する「啓発」「擁護」について議論する。</w:t>
            </w:r>
          </w:p>
          <w:p w:rsidR="009948E9" w:rsidRPr="003A357E" w:rsidRDefault="009948E9" w:rsidP="001A03F0">
            <w:pPr>
              <w:rPr>
                <w:rFonts w:ascii="ＭＳ 明朝" w:hAnsi="ＭＳ 明朝"/>
                <w:b/>
                <w:sz w:val="24"/>
              </w:rPr>
            </w:pPr>
          </w:p>
          <w:p w:rsidR="009948E9" w:rsidRPr="003A357E" w:rsidRDefault="009948E9" w:rsidP="009948E9">
            <w:pPr>
              <w:ind w:left="482" w:hangingChars="200" w:hanging="482"/>
              <w:rPr>
                <w:rFonts w:ascii="ＭＳ 明朝" w:hAnsi="ＭＳ 明朝"/>
                <w:b/>
                <w:sz w:val="24"/>
              </w:rPr>
            </w:pPr>
          </w:p>
          <w:p w:rsidR="00344338" w:rsidRPr="00F62C1C" w:rsidRDefault="009948E9" w:rsidP="00831F40">
            <w:pPr>
              <w:numPr>
                <w:ilvl w:val="0"/>
                <w:numId w:val="8"/>
              </w:numPr>
              <w:rPr>
                <w:b/>
                <w:sz w:val="24"/>
              </w:rPr>
            </w:pPr>
            <w:r w:rsidRPr="003A357E">
              <w:rPr>
                <w:rFonts w:ascii="ＭＳ 明朝" w:hAnsi="ＭＳ 明朝" w:hint="eastAsia"/>
                <w:b/>
                <w:sz w:val="24"/>
              </w:rPr>
              <w:t>委員</w:t>
            </w:r>
            <w:r w:rsidR="00EF5407" w:rsidRPr="003A357E">
              <w:rPr>
                <w:rFonts w:ascii="ＭＳ 明朝" w:hAnsi="ＭＳ 明朝" w:hint="eastAsia"/>
                <w:b/>
                <w:sz w:val="24"/>
              </w:rPr>
              <w:t>9</w:t>
            </w:r>
            <w:r w:rsidR="00C00149" w:rsidRPr="003A357E">
              <w:rPr>
                <w:rFonts w:ascii="ＭＳ 明朝" w:hAnsi="ＭＳ 明朝" w:hint="eastAsia"/>
                <w:b/>
                <w:sz w:val="24"/>
              </w:rPr>
              <w:t>人中，</w:t>
            </w:r>
            <w:r w:rsidR="00EF5407" w:rsidRPr="003A357E">
              <w:rPr>
                <w:rFonts w:ascii="ＭＳ 明朝" w:hAnsi="ＭＳ 明朝" w:hint="eastAsia"/>
                <w:b/>
                <w:sz w:val="24"/>
              </w:rPr>
              <w:t>9</w:t>
            </w:r>
            <w:r w:rsidRPr="003A357E">
              <w:rPr>
                <w:rFonts w:ascii="ＭＳ 明朝" w:hAnsi="ＭＳ 明朝" w:hint="eastAsia"/>
                <w:b/>
                <w:sz w:val="24"/>
              </w:rPr>
              <w:t>人出席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91E50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831F40">
        <w:trPr>
          <w:trHeight w:val="1557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9948E9" w:rsidRPr="007C3344" w:rsidRDefault="009948E9" w:rsidP="009948E9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局部課名：</w:t>
            </w:r>
            <w:r w:rsidR="007A7855">
              <w:rPr>
                <w:rFonts w:hint="eastAsia"/>
                <w:b/>
                <w:sz w:val="24"/>
              </w:rPr>
              <w:t>まちづくり推進部　多様性社会推進</w:t>
            </w:r>
            <w:r w:rsidRPr="007C3344">
              <w:rPr>
                <w:rFonts w:hint="eastAsia"/>
                <w:b/>
                <w:sz w:val="24"/>
              </w:rPr>
              <w:t>課</w:t>
            </w:r>
          </w:p>
          <w:p w:rsidR="009948E9" w:rsidRDefault="009948E9" w:rsidP="009948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</w:t>
            </w:r>
            <w:r>
              <w:rPr>
                <w:rFonts w:hint="eastAsia"/>
                <w:b/>
                <w:sz w:val="24"/>
              </w:rPr>
              <w:t>０８４－９２８－１００６</w:t>
            </w:r>
          </w:p>
          <w:p w:rsidR="009948E9" w:rsidRDefault="009948E9" w:rsidP="009948E9">
            <w:pPr>
              <w:rPr>
                <w:kern w:val="0"/>
                <w:sz w:val="24"/>
              </w:rPr>
            </w:pPr>
            <w:r w:rsidRPr="003A357E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3A357E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０８４－９２８－１２２９</w:t>
            </w:r>
          </w:p>
          <w:p w:rsidR="00741FDA" w:rsidRDefault="009948E9" w:rsidP="009948E9">
            <w:pPr>
              <w:rPr>
                <w:b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7A7855" w:rsidRPr="007675D7">
              <w:rPr>
                <w:w w:val="95"/>
                <w:kern w:val="0"/>
                <w:sz w:val="24"/>
                <w:fitText w:val="5520" w:id="1655851520"/>
              </w:rPr>
              <w:t>tayouseisyakai</w:t>
            </w:r>
            <w:r w:rsidR="007A7855" w:rsidRPr="007675D7">
              <w:rPr>
                <w:rFonts w:hint="eastAsia"/>
                <w:w w:val="95"/>
                <w:kern w:val="0"/>
                <w:sz w:val="24"/>
                <w:fitText w:val="5520" w:id="1655851520"/>
              </w:rPr>
              <w:t>-</w:t>
            </w:r>
            <w:r w:rsidR="007A7855" w:rsidRPr="007675D7">
              <w:rPr>
                <w:w w:val="95"/>
                <w:kern w:val="0"/>
                <w:sz w:val="24"/>
                <w:fitText w:val="5520" w:id="1655851520"/>
              </w:rPr>
              <w:t>suishin</w:t>
            </w:r>
            <w:r w:rsidRPr="007675D7">
              <w:rPr>
                <w:rFonts w:hint="eastAsia"/>
                <w:w w:val="95"/>
                <w:kern w:val="0"/>
                <w:sz w:val="24"/>
                <w:fitText w:val="5520" w:id="1655851520"/>
              </w:rPr>
              <w:t>@city.fukuyama.hiroshima.j</w:t>
            </w:r>
            <w:r w:rsidRPr="007675D7">
              <w:rPr>
                <w:rFonts w:hint="eastAsia"/>
                <w:spacing w:val="36"/>
                <w:w w:val="95"/>
                <w:kern w:val="0"/>
                <w:sz w:val="24"/>
                <w:fitText w:val="5520" w:id="1655851520"/>
              </w:rPr>
              <w:t>p</w:t>
            </w:r>
          </w:p>
        </w:tc>
      </w:tr>
      <w:tr w:rsidR="005A704C" w:rsidTr="00831F40">
        <w:trPr>
          <w:trHeight w:val="1126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9948E9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831F40" w:rsidRDefault="00831F40" w:rsidP="007A7855">
            <w:pPr>
              <w:ind w:leftChars="100" w:left="210"/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22" w:rsidRDefault="00DE4722" w:rsidP="009948E9">
      <w:r>
        <w:separator/>
      </w:r>
    </w:p>
  </w:endnote>
  <w:endnote w:type="continuationSeparator" w:id="0">
    <w:p w:rsidR="00DE4722" w:rsidRDefault="00DE4722" w:rsidP="0099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22" w:rsidRDefault="00DE4722" w:rsidP="009948E9">
      <w:r>
        <w:separator/>
      </w:r>
    </w:p>
  </w:footnote>
  <w:footnote w:type="continuationSeparator" w:id="0">
    <w:p w:rsidR="00DE4722" w:rsidRDefault="00DE4722" w:rsidP="0099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0846A3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0AE6A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58E22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3645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2A1D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5B4BA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548B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9C29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D2F8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6777B"/>
    <w:multiLevelType w:val="hybridMultilevel"/>
    <w:tmpl w:val="052E3584"/>
    <w:lvl w:ilvl="0" w:tplc="E60AAC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 w:tplc="F03CBC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B983F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E0CD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2AF8D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38864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FA79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44B2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16DC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69E18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1506EA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53E4A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7E00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5F680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BB0FB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30E2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C788B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C657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E622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7" w15:restartNumberingAfterBreak="0">
    <w:nsid w:val="715E7CF6"/>
    <w:multiLevelType w:val="hybridMultilevel"/>
    <w:tmpl w:val="887A1074"/>
    <w:lvl w:ilvl="0" w:tplc="07E6658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97704"/>
    <w:rsid w:val="000B3C2B"/>
    <w:rsid w:val="000E75AF"/>
    <w:rsid w:val="00102AF2"/>
    <w:rsid w:val="00125C45"/>
    <w:rsid w:val="0014131A"/>
    <w:rsid w:val="001A03F0"/>
    <w:rsid w:val="001B06CF"/>
    <w:rsid w:val="001D60CB"/>
    <w:rsid w:val="001F4B70"/>
    <w:rsid w:val="00211FF2"/>
    <w:rsid w:val="002358B8"/>
    <w:rsid w:val="00247840"/>
    <w:rsid w:val="00267511"/>
    <w:rsid w:val="00274BAF"/>
    <w:rsid w:val="00280F8D"/>
    <w:rsid w:val="002E3FC2"/>
    <w:rsid w:val="00344338"/>
    <w:rsid w:val="00344AA0"/>
    <w:rsid w:val="00350210"/>
    <w:rsid w:val="003A357E"/>
    <w:rsid w:val="003D57F9"/>
    <w:rsid w:val="004166E8"/>
    <w:rsid w:val="0041724E"/>
    <w:rsid w:val="00483451"/>
    <w:rsid w:val="004917DC"/>
    <w:rsid w:val="00495CA0"/>
    <w:rsid w:val="00496E5C"/>
    <w:rsid w:val="004A2070"/>
    <w:rsid w:val="00515820"/>
    <w:rsid w:val="0054561D"/>
    <w:rsid w:val="005608E6"/>
    <w:rsid w:val="00590B1B"/>
    <w:rsid w:val="00590D0B"/>
    <w:rsid w:val="00591E50"/>
    <w:rsid w:val="00596AA5"/>
    <w:rsid w:val="005A094F"/>
    <w:rsid w:val="005A4BBC"/>
    <w:rsid w:val="005A704C"/>
    <w:rsid w:val="005A7525"/>
    <w:rsid w:val="0060488B"/>
    <w:rsid w:val="0061173C"/>
    <w:rsid w:val="006144E2"/>
    <w:rsid w:val="00624787"/>
    <w:rsid w:val="00653ED3"/>
    <w:rsid w:val="006563BE"/>
    <w:rsid w:val="00665D2D"/>
    <w:rsid w:val="006B047D"/>
    <w:rsid w:val="006B45A2"/>
    <w:rsid w:val="006F4C7E"/>
    <w:rsid w:val="006F5751"/>
    <w:rsid w:val="007304AB"/>
    <w:rsid w:val="00741FDA"/>
    <w:rsid w:val="00763365"/>
    <w:rsid w:val="007675D7"/>
    <w:rsid w:val="007752D4"/>
    <w:rsid w:val="00775767"/>
    <w:rsid w:val="007A3E67"/>
    <w:rsid w:val="007A7855"/>
    <w:rsid w:val="007B2553"/>
    <w:rsid w:val="007B3761"/>
    <w:rsid w:val="007C1A77"/>
    <w:rsid w:val="007E1838"/>
    <w:rsid w:val="007E71CA"/>
    <w:rsid w:val="007F1077"/>
    <w:rsid w:val="00802D2E"/>
    <w:rsid w:val="008163F8"/>
    <w:rsid w:val="00831F40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948E9"/>
    <w:rsid w:val="009D221A"/>
    <w:rsid w:val="009D29E6"/>
    <w:rsid w:val="009D6AF3"/>
    <w:rsid w:val="00A35721"/>
    <w:rsid w:val="00A35B4E"/>
    <w:rsid w:val="00A56524"/>
    <w:rsid w:val="00A96A9E"/>
    <w:rsid w:val="00AC7931"/>
    <w:rsid w:val="00AE7414"/>
    <w:rsid w:val="00B0696E"/>
    <w:rsid w:val="00BA1584"/>
    <w:rsid w:val="00BD4EC1"/>
    <w:rsid w:val="00C00149"/>
    <w:rsid w:val="00C2326E"/>
    <w:rsid w:val="00C27646"/>
    <w:rsid w:val="00C320A1"/>
    <w:rsid w:val="00C46A81"/>
    <w:rsid w:val="00C61100"/>
    <w:rsid w:val="00CB078A"/>
    <w:rsid w:val="00CC0784"/>
    <w:rsid w:val="00CE14A2"/>
    <w:rsid w:val="00CE74E4"/>
    <w:rsid w:val="00CF208E"/>
    <w:rsid w:val="00CF3D48"/>
    <w:rsid w:val="00CF7B71"/>
    <w:rsid w:val="00D0174D"/>
    <w:rsid w:val="00D354FD"/>
    <w:rsid w:val="00D40040"/>
    <w:rsid w:val="00D53E73"/>
    <w:rsid w:val="00DC4C59"/>
    <w:rsid w:val="00DE4722"/>
    <w:rsid w:val="00E040A3"/>
    <w:rsid w:val="00E179A4"/>
    <w:rsid w:val="00E55038"/>
    <w:rsid w:val="00E55782"/>
    <w:rsid w:val="00E63359"/>
    <w:rsid w:val="00E80CF1"/>
    <w:rsid w:val="00E851C7"/>
    <w:rsid w:val="00E91059"/>
    <w:rsid w:val="00ED6F80"/>
    <w:rsid w:val="00EF5407"/>
    <w:rsid w:val="00F36CAD"/>
    <w:rsid w:val="00F44A19"/>
    <w:rsid w:val="00F60BF4"/>
    <w:rsid w:val="00F62C1C"/>
    <w:rsid w:val="00F65C7A"/>
    <w:rsid w:val="00F83BC9"/>
    <w:rsid w:val="00F90767"/>
    <w:rsid w:val="00F91903"/>
    <w:rsid w:val="00F949D7"/>
    <w:rsid w:val="00FB163E"/>
    <w:rsid w:val="00FC57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F888B-66D6-4FB4-842B-A8EFD572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4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48E9"/>
    <w:rPr>
      <w:kern w:val="2"/>
      <w:sz w:val="21"/>
      <w:szCs w:val="24"/>
    </w:rPr>
  </w:style>
  <w:style w:type="paragraph" w:styleId="a6">
    <w:name w:val="footer"/>
    <w:basedOn w:val="a"/>
    <w:link w:val="a7"/>
    <w:rsid w:val="00994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48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134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2021-03-29T11:36:00Z</cp:lastPrinted>
  <dcterms:created xsi:type="dcterms:W3CDTF">2024-03-27T00:26:00Z</dcterms:created>
  <dcterms:modified xsi:type="dcterms:W3CDTF">2024-03-27T00:26:00Z</dcterms:modified>
</cp:coreProperties>
</file>