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35E9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935E97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935E97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935E97">
        <w:rPr>
          <w:rFonts w:hint="eastAsia"/>
          <w:sz w:val="20"/>
          <w:u w:val="dotted"/>
        </w:rPr>
        <w:t>生体情報監視装置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935E97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2BD9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35E97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E0BFFA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75</cp:revision>
  <cp:lastPrinted>2026-05-17T04:50:00Z</cp:lastPrinted>
  <dcterms:created xsi:type="dcterms:W3CDTF">2016-04-11T00:13:00Z</dcterms:created>
  <dcterms:modified xsi:type="dcterms:W3CDTF">2026-05-17T04:50:00Z</dcterms:modified>
</cp:coreProperties>
</file>