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D3B5" w14:textId="77777777" w:rsidR="00035FB9" w:rsidRDefault="009B13FD" w:rsidP="00035FB9">
      <w:pPr>
        <w:rPr>
          <w:b/>
          <w:sz w:val="24"/>
          <w:u w:val="single"/>
        </w:rPr>
      </w:pPr>
      <w:r>
        <w:rPr>
          <w:rFonts w:hint="eastAsia"/>
          <w:b/>
          <w:sz w:val="24"/>
          <w:u w:val="single"/>
        </w:rPr>
        <w:t>長浜</w:t>
      </w:r>
      <w:r w:rsidR="002F230A" w:rsidRPr="00035FB9">
        <w:rPr>
          <w:rFonts w:hint="eastAsia"/>
          <w:b/>
          <w:sz w:val="24"/>
          <w:u w:val="single"/>
        </w:rPr>
        <w:t>学区放課後子ども教室</w:t>
      </w:r>
    </w:p>
    <w:p w14:paraId="39DEBFEA" w14:textId="77777777" w:rsidR="003A767E" w:rsidRDefault="003A767E" w:rsidP="003A767E"/>
    <w:p w14:paraId="317542D5" w14:textId="77777777" w:rsidR="005A2095" w:rsidRPr="00FB1DD6" w:rsidRDefault="009B13FD" w:rsidP="00705986">
      <w:pPr>
        <w:spacing w:line="300" w:lineRule="exact"/>
        <w:ind w:leftChars="100" w:lef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長浜学区放課後子ども教室は、長浜</w:t>
      </w:r>
      <w:r w:rsidR="005A2095" w:rsidRPr="00FB1DD6">
        <w:rPr>
          <w:rFonts w:ascii="HG丸ｺﾞｼｯｸM-PRO" w:eastAsia="HG丸ｺﾞｼｯｸM-PRO" w:hAnsi="HG丸ｺﾞｼｯｸM-PRO" w:hint="eastAsia"/>
          <w:sz w:val="22"/>
        </w:rPr>
        <w:t>小学校</w:t>
      </w:r>
      <w:r>
        <w:rPr>
          <w:rFonts w:ascii="HG丸ｺﾞｼｯｸM-PRO" w:eastAsia="HG丸ｺﾞｼｯｸM-PRO" w:hAnsi="HG丸ｺﾞｼｯｸM-PRO" w:hint="eastAsia"/>
          <w:sz w:val="22"/>
        </w:rPr>
        <w:t>での参観日や長浜交流館</w:t>
      </w:r>
      <w:r w:rsidR="00A63C40">
        <w:rPr>
          <w:rFonts w:ascii="HG丸ｺﾞｼｯｸM-PRO" w:eastAsia="HG丸ｺﾞｼｯｸM-PRO" w:hAnsi="HG丸ｺﾞｼｯｸM-PRO" w:hint="eastAsia"/>
          <w:sz w:val="22"/>
        </w:rPr>
        <w:t>等で</w:t>
      </w:r>
      <w:r>
        <w:rPr>
          <w:rFonts w:ascii="HG丸ｺﾞｼｯｸM-PRO" w:eastAsia="HG丸ｺﾞｼｯｸM-PRO" w:hAnsi="HG丸ｺﾞｼｯｸM-PRO" w:hint="eastAsia"/>
          <w:sz w:val="22"/>
        </w:rPr>
        <w:t>の土曜日の活動</w:t>
      </w:r>
      <w:r w:rsidR="00A63C40">
        <w:rPr>
          <w:rFonts w:ascii="HG丸ｺﾞｼｯｸM-PRO" w:eastAsia="HG丸ｺﾞｼｯｸM-PRO" w:hAnsi="HG丸ｺﾞｼｯｸM-PRO" w:hint="eastAsia"/>
          <w:sz w:val="22"/>
        </w:rPr>
        <w:t>を</w:t>
      </w:r>
      <w:r>
        <w:rPr>
          <w:rFonts w:ascii="HG丸ｺﾞｼｯｸM-PRO" w:eastAsia="HG丸ｺﾞｼｯｸM-PRO" w:hAnsi="HG丸ｺﾞｼｯｸM-PRO" w:hint="eastAsia"/>
          <w:sz w:val="22"/>
        </w:rPr>
        <w:t>「ひろば」と親しみのある呼び名で</w:t>
      </w:r>
      <w:r w:rsidR="00F204AC">
        <w:rPr>
          <w:rFonts w:ascii="HG丸ｺﾞｼｯｸM-PRO" w:eastAsia="HG丸ｺﾞｼｯｸM-PRO" w:hAnsi="HG丸ｺﾞｼｯｸM-PRO" w:hint="eastAsia"/>
          <w:sz w:val="22"/>
        </w:rPr>
        <w:t>、</w:t>
      </w:r>
      <w:r w:rsidR="0090572B">
        <w:rPr>
          <w:rFonts w:ascii="HG丸ｺﾞｼｯｸM-PRO" w:eastAsia="HG丸ｺﾞｼｯｸM-PRO" w:hAnsi="HG丸ｺﾞｼｯｸM-PRO" w:hint="eastAsia"/>
          <w:sz w:val="22"/>
        </w:rPr>
        <w:t>年</w:t>
      </w:r>
      <w:r>
        <w:rPr>
          <w:rFonts w:ascii="HG丸ｺﾞｼｯｸM-PRO" w:eastAsia="HG丸ｺﾞｼｯｸM-PRO" w:hAnsi="HG丸ｺﾞｼｯｸM-PRO" w:hint="eastAsia"/>
          <w:sz w:val="22"/>
        </w:rPr>
        <w:t>５</w:t>
      </w:r>
      <w:r w:rsidR="009C2244">
        <w:rPr>
          <w:rFonts w:ascii="HG丸ｺﾞｼｯｸM-PRO" w:eastAsia="HG丸ｺﾞｼｯｸM-PRO" w:hAnsi="HG丸ｺﾞｼｯｸM-PRO" w:hint="eastAsia"/>
          <w:sz w:val="22"/>
        </w:rPr>
        <w:t>回</w:t>
      </w:r>
      <w:r w:rsidR="00F204AC">
        <w:rPr>
          <w:rFonts w:ascii="HG丸ｺﾞｼｯｸM-PRO" w:eastAsia="HG丸ｺﾞｼｯｸM-PRO" w:hAnsi="HG丸ｺﾞｼｯｸM-PRO" w:hint="eastAsia"/>
          <w:sz w:val="22"/>
        </w:rPr>
        <w:t>程度、1年生から</w:t>
      </w:r>
      <w:r>
        <w:rPr>
          <w:rFonts w:ascii="HG丸ｺﾞｼｯｸM-PRO" w:eastAsia="HG丸ｺﾞｼｯｸM-PRO" w:hAnsi="HG丸ｺﾞｼｯｸM-PRO" w:hint="eastAsia"/>
          <w:sz w:val="22"/>
        </w:rPr>
        <w:t>６</w:t>
      </w:r>
      <w:r w:rsidR="00F204AC" w:rsidRPr="00FB1DD6">
        <w:rPr>
          <w:rFonts w:ascii="HG丸ｺﾞｼｯｸM-PRO" w:eastAsia="HG丸ｺﾞｼｯｸM-PRO" w:hAnsi="HG丸ｺﾞｼｯｸM-PRO" w:hint="eastAsia"/>
          <w:sz w:val="22"/>
        </w:rPr>
        <w:t>年生</w:t>
      </w:r>
      <w:r>
        <w:rPr>
          <w:rFonts w:ascii="HG丸ｺﾞｼｯｸM-PRO" w:eastAsia="HG丸ｺﾞｼｯｸM-PRO" w:hAnsi="HG丸ｺﾞｼｯｸM-PRO" w:hint="eastAsia"/>
          <w:sz w:val="22"/>
        </w:rPr>
        <w:t>の</w:t>
      </w:r>
      <w:r w:rsidR="00F204AC">
        <w:rPr>
          <w:rFonts w:ascii="HG丸ｺﾞｼｯｸM-PRO" w:eastAsia="HG丸ｺﾞｼｯｸM-PRO" w:hAnsi="HG丸ｺﾞｼｯｸM-PRO" w:hint="eastAsia"/>
          <w:sz w:val="22"/>
        </w:rPr>
        <w:t>児童が参加して</w:t>
      </w:r>
      <w:r w:rsidR="005A2095" w:rsidRPr="00FB1DD6">
        <w:rPr>
          <w:rFonts w:ascii="HG丸ｺﾞｼｯｸM-PRO" w:eastAsia="HG丸ｺﾞｼｯｸM-PRO" w:hAnsi="HG丸ｺﾞｼｯｸM-PRO" w:hint="eastAsia"/>
          <w:sz w:val="22"/>
        </w:rPr>
        <w:t>開催しています。</w:t>
      </w:r>
    </w:p>
    <w:p w14:paraId="7A91C283" w14:textId="77777777" w:rsidR="005A2095" w:rsidRPr="001B776B" w:rsidRDefault="005A2095" w:rsidP="005A2095">
      <w:pPr>
        <w:spacing w:line="300" w:lineRule="exact"/>
        <w:ind w:firstLineChars="100" w:firstLine="220"/>
        <w:rPr>
          <w:rFonts w:ascii="HG丸ｺﾞｼｯｸM-PRO" w:eastAsia="HG丸ｺﾞｼｯｸM-PRO" w:hAnsi="HG丸ｺﾞｼｯｸM-PRO" w:cs="Times New Roman"/>
          <w:sz w:val="22"/>
        </w:rPr>
      </w:pPr>
    </w:p>
    <w:p w14:paraId="78B27F6B" w14:textId="40829880" w:rsidR="00C306A3" w:rsidRDefault="00F204AC" w:rsidP="00C306A3">
      <w:pPr>
        <w:spacing w:line="300" w:lineRule="exact"/>
        <w:ind w:leftChars="100" w:left="21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訪問した日は、</w:t>
      </w:r>
      <w:r w:rsidR="00C306A3">
        <w:rPr>
          <w:rFonts w:ascii="HG丸ｺﾞｼｯｸM-PRO" w:eastAsia="HG丸ｺﾞｼｯｸM-PRO" w:hAnsi="HG丸ｺﾞｼｯｸM-PRO" w:hint="eastAsia"/>
          <w:sz w:val="22"/>
        </w:rPr>
        <w:t>夏休みに入った頃</w:t>
      </w:r>
      <w:r w:rsidR="009B13FD">
        <w:rPr>
          <w:rFonts w:ascii="HG丸ｺﾞｼｯｸM-PRO" w:eastAsia="HG丸ｺﾞｼｯｸM-PRO" w:hAnsi="HG丸ｺﾞｼｯｸM-PRO" w:hint="eastAsia"/>
          <w:sz w:val="22"/>
        </w:rPr>
        <w:t>の活動でした。</w:t>
      </w:r>
      <w:r w:rsidR="00C306A3">
        <w:rPr>
          <w:rFonts w:ascii="HG丸ｺﾞｼｯｸM-PRO" w:eastAsia="HG丸ｺﾞｼｯｸM-PRO" w:hAnsi="HG丸ｺﾞｼｯｸM-PRO" w:hint="eastAsia"/>
          <w:sz w:val="22"/>
        </w:rPr>
        <w:t>この日は、地域の防災士による『駄菓子で防災～防災食づくり』という内容で開催され、</w:t>
      </w:r>
      <w:r w:rsidR="00AD40A2">
        <w:rPr>
          <w:rFonts w:ascii="HG丸ｺﾞｼｯｸM-PRO" w:eastAsia="HG丸ｺﾞｼｯｸM-PRO" w:hAnsi="HG丸ｺﾞｼｯｸM-PRO" w:hint="eastAsia"/>
          <w:sz w:val="22"/>
        </w:rPr>
        <w:t>こ</w:t>
      </w:r>
      <w:r w:rsidR="00C306A3">
        <w:rPr>
          <w:rFonts w:ascii="HG丸ｺﾞｼｯｸM-PRO" w:eastAsia="HG丸ｺﾞｼｯｸM-PRO" w:hAnsi="HG丸ｺﾞｼｯｸM-PRO" w:hint="eastAsia"/>
          <w:sz w:val="22"/>
        </w:rPr>
        <w:t>どもたち</w:t>
      </w:r>
      <w:r w:rsidR="00AD40A2">
        <w:rPr>
          <w:rFonts w:ascii="HG丸ｺﾞｼｯｸM-PRO" w:eastAsia="HG丸ｺﾞｼｯｸM-PRO" w:hAnsi="HG丸ｺﾞｼｯｸM-PRO" w:hint="eastAsia"/>
          <w:sz w:val="22"/>
        </w:rPr>
        <w:t>は</w:t>
      </w:r>
      <w:r w:rsidR="00C306A3">
        <w:rPr>
          <w:rFonts w:ascii="HG丸ｺﾞｼｯｸM-PRO" w:eastAsia="HG丸ｺﾞｼｯｸM-PRO" w:hAnsi="HG丸ｺﾞｼｯｸM-PRO" w:hint="eastAsia"/>
          <w:sz w:val="22"/>
        </w:rPr>
        <w:t>、</w:t>
      </w:r>
      <w:r w:rsidR="00AD40A2">
        <w:rPr>
          <w:rFonts w:ascii="HG丸ｺﾞｼｯｸM-PRO" w:eastAsia="HG丸ｺﾞｼｯｸM-PRO" w:hAnsi="HG丸ｺﾞｼｯｸM-PRO" w:hint="eastAsia"/>
          <w:sz w:val="22"/>
        </w:rPr>
        <w:t>とても</w:t>
      </w:r>
      <w:r w:rsidR="00C306A3">
        <w:rPr>
          <w:rFonts w:ascii="HG丸ｺﾞｼｯｸM-PRO" w:eastAsia="HG丸ｺﾞｼｯｸM-PRO" w:hAnsi="HG丸ｺﾞｼｯｸM-PRO" w:hint="eastAsia"/>
          <w:sz w:val="22"/>
        </w:rPr>
        <w:t>楽しみにして長浜交流館に集まりました。</w:t>
      </w:r>
    </w:p>
    <w:p w14:paraId="1872CB70" w14:textId="4F383913" w:rsidR="008335E2" w:rsidRDefault="00C306A3" w:rsidP="0090572B">
      <w:pPr>
        <w:spacing w:line="300" w:lineRule="exact"/>
        <w:ind w:leftChars="100" w:left="21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日頃から、こどもたちが慣れ親しんでいる駄菓子を使い「防災ビンゴ」を完成させることで、身近な食べ物がいざという時に『防災食になること』を学びました。「これは１番好きなお菓子！」と言いながら防災食ビンゴの上にお菓子を置いて</w:t>
      </w:r>
      <w:r w:rsidR="00B67331">
        <w:rPr>
          <w:rFonts w:ascii="HG丸ｺﾞｼｯｸM-PRO" w:eastAsia="HG丸ｺﾞｼｯｸM-PRO" w:hAnsi="HG丸ｺﾞｼｯｸM-PRO" w:hint="eastAsia"/>
          <w:sz w:val="22"/>
        </w:rPr>
        <w:t>それぞれに完成させていました。</w:t>
      </w:r>
    </w:p>
    <w:p w14:paraId="7E916C11" w14:textId="0397DBA0" w:rsidR="00B67331" w:rsidRDefault="00B67331" w:rsidP="0090572B">
      <w:pPr>
        <w:spacing w:line="300" w:lineRule="exact"/>
        <w:ind w:leftChars="100" w:left="21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『防災食づくり』では、具材を入れたおにぎりを豪快に</w:t>
      </w:r>
      <w:proofErr w:type="gramStart"/>
      <w:r>
        <w:rPr>
          <w:rFonts w:ascii="HG丸ｺﾞｼｯｸM-PRO" w:eastAsia="HG丸ｺﾞｼｯｸM-PRO" w:hAnsi="HG丸ｺﾞｼｯｸM-PRO" w:hint="eastAsia"/>
          <w:sz w:val="22"/>
        </w:rPr>
        <w:t>握ったり</w:t>
      </w:r>
      <w:proofErr w:type="gramEnd"/>
      <w:r>
        <w:rPr>
          <w:rFonts w:ascii="HG丸ｺﾞｼｯｸM-PRO" w:eastAsia="HG丸ｺﾞｼｯｸM-PRO" w:hAnsi="HG丸ｺﾞｼｯｸM-PRO" w:hint="eastAsia"/>
          <w:sz w:val="22"/>
        </w:rPr>
        <w:t>、カップラーメンに食感が違うお菓子を入れることにより、非常時に満腹中枢を満足させる方法を実際に食することで体験しました</w:t>
      </w:r>
      <w:r w:rsidR="00E56D57">
        <w:rPr>
          <w:rFonts w:ascii="HG丸ｺﾞｼｯｸM-PRO" w:eastAsia="HG丸ｺﾞｼｯｸM-PRO" w:hAnsi="HG丸ｺﾞｼｯｸM-PRO" w:hint="eastAsia"/>
          <w:sz w:val="22"/>
        </w:rPr>
        <w:t>。</w:t>
      </w:r>
    </w:p>
    <w:p w14:paraId="06F33C24" w14:textId="2FDA53A3" w:rsidR="00207363" w:rsidRDefault="00E56D57" w:rsidP="00207363">
      <w:pPr>
        <w:spacing w:line="300" w:lineRule="exact"/>
        <w:ind w:leftChars="100" w:left="210" w:firstLine="220"/>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rPr>
        <w:drawing>
          <wp:anchor distT="0" distB="0" distL="114300" distR="114300" simplePos="0" relativeHeight="251681792" behindDoc="0" locked="0" layoutInCell="1" allowOverlap="1" wp14:anchorId="3170AB15" wp14:editId="3333C714">
            <wp:simplePos x="0" y="0"/>
            <wp:positionH relativeFrom="column">
              <wp:posOffset>3281680</wp:posOffset>
            </wp:positionH>
            <wp:positionV relativeFrom="paragraph">
              <wp:posOffset>709295</wp:posOffset>
            </wp:positionV>
            <wp:extent cx="2701925" cy="2028825"/>
            <wp:effectExtent l="0" t="0" r="3175" b="9525"/>
            <wp:wrapThrough wrapText="bothSides">
              <wp:wrapPolygon edited="0">
                <wp:start x="0" y="0"/>
                <wp:lineTo x="0" y="21499"/>
                <wp:lineTo x="21473" y="21499"/>
                <wp:lineTo x="21473" y="0"/>
                <wp:lineTo x="0" y="0"/>
              </wp:wrapPolygon>
            </wp:wrapThrough>
            <wp:docPr id="56354193" name="図 17" descr="テーブルの上に座っている子供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4193" name="図 17" descr="テーブルの上に座っている子供たち&#10;&#10;AI 生成コンテンツは誤りを含む可能性があります。"/>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19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095">
        <w:rPr>
          <w:rFonts w:ascii="HG丸ｺﾞｼｯｸM-PRO" w:eastAsia="HG丸ｺﾞｼｯｸM-PRO" w:hAnsi="HG丸ｺﾞｼｯｸM-PRO" w:hint="eastAsia"/>
          <w:sz w:val="22"/>
        </w:rPr>
        <w:t>協働活動</w:t>
      </w:r>
      <w:r w:rsidR="005A2095" w:rsidRPr="00FB1DD6">
        <w:rPr>
          <w:rFonts w:ascii="HG丸ｺﾞｼｯｸM-PRO" w:eastAsia="HG丸ｺﾞｼｯｸM-PRO" w:hAnsi="HG丸ｺﾞｼｯｸM-PRO" w:hint="eastAsia"/>
          <w:sz w:val="22"/>
        </w:rPr>
        <w:t>サポーターの</w:t>
      </w:r>
      <w:r w:rsidR="00F93F9B">
        <w:rPr>
          <w:rFonts w:ascii="HG丸ｺﾞｼｯｸM-PRO" w:eastAsia="HG丸ｺﾞｼｯｸM-PRO" w:hAnsi="HG丸ｺﾞｼｯｸM-PRO" w:hint="eastAsia"/>
          <w:sz w:val="22"/>
        </w:rPr>
        <w:t>方々の</w:t>
      </w:r>
      <w:r w:rsidR="005A2095" w:rsidRPr="00FB1DD6">
        <w:rPr>
          <w:rFonts w:ascii="HG丸ｺﾞｼｯｸM-PRO" w:eastAsia="HG丸ｺﾞｼｯｸM-PRO" w:hAnsi="HG丸ｺﾞｼｯｸM-PRO" w:hint="eastAsia"/>
          <w:sz w:val="22"/>
        </w:rPr>
        <w:t>見守り</w:t>
      </w:r>
      <w:r w:rsidR="00B67331">
        <w:rPr>
          <w:rFonts w:ascii="HG丸ｺﾞｼｯｸM-PRO" w:eastAsia="HG丸ｺﾞｼｯｸM-PRO" w:hAnsi="HG丸ｺﾞｼｯｸM-PRO" w:hint="eastAsia"/>
          <w:sz w:val="22"/>
        </w:rPr>
        <w:t>やご協力</w:t>
      </w:r>
      <w:r w:rsidR="005A2095" w:rsidRPr="00FB1DD6">
        <w:rPr>
          <w:rFonts w:ascii="HG丸ｺﾞｼｯｸM-PRO" w:eastAsia="HG丸ｺﾞｼｯｸM-PRO" w:hAnsi="HG丸ｺﾞｼｯｸM-PRO" w:hint="eastAsia"/>
          <w:sz w:val="22"/>
        </w:rPr>
        <w:t>のおかげで</w:t>
      </w:r>
      <w:r w:rsidR="00432101">
        <w:rPr>
          <w:rFonts w:ascii="HG丸ｺﾞｼｯｸM-PRO" w:eastAsia="HG丸ｺﾞｼｯｸM-PRO" w:hAnsi="HG丸ｺﾞｼｯｸM-PRO" w:hint="eastAsia"/>
          <w:sz w:val="22"/>
        </w:rPr>
        <w:t>、</w:t>
      </w:r>
      <w:r w:rsidR="001B776B">
        <w:rPr>
          <w:rFonts w:ascii="HG丸ｺﾞｼｯｸM-PRO" w:eastAsia="HG丸ｺﾞｼｯｸM-PRO" w:hAnsi="HG丸ｺﾞｼｯｸM-PRO" w:hint="eastAsia"/>
          <w:sz w:val="22"/>
        </w:rPr>
        <w:t>放課後子ども教室は</w:t>
      </w:r>
      <w:r w:rsidR="005A2095" w:rsidRPr="00FB1DD6">
        <w:rPr>
          <w:rFonts w:ascii="HG丸ｺﾞｼｯｸM-PRO" w:eastAsia="HG丸ｺﾞｼｯｸM-PRO" w:hAnsi="HG丸ｺﾞｼｯｸM-PRO" w:hint="eastAsia"/>
          <w:sz w:val="22"/>
        </w:rPr>
        <w:t>笑顔で活動を終えることができました。</w:t>
      </w:r>
      <w:r w:rsidR="001B776B">
        <w:rPr>
          <w:rFonts w:ascii="HG丸ｺﾞｼｯｸM-PRO" w:eastAsia="HG丸ｺﾞｼｯｸM-PRO" w:hAnsi="HG丸ｺﾞｼｯｸM-PRO" w:hint="eastAsia"/>
          <w:sz w:val="22"/>
        </w:rPr>
        <w:t>みんな</w:t>
      </w:r>
      <w:r w:rsidR="00446AE2">
        <w:rPr>
          <w:rFonts w:ascii="HG丸ｺﾞｼｯｸM-PRO" w:eastAsia="HG丸ｺﾞｼｯｸM-PRO" w:hAnsi="HG丸ｺﾞｼｯｸM-PRO" w:hint="eastAsia"/>
          <w:sz w:val="22"/>
        </w:rPr>
        <w:t>次回の活動を楽しみにしながら帰っていきました。</w:t>
      </w:r>
    </w:p>
    <w:p w14:paraId="00D4F434" w14:textId="3A8E91D2" w:rsidR="00207363" w:rsidRDefault="00E56D57" w:rsidP="00E56D57">
      <w:pPr>
        <w:spacing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4"/>
          <w:szCs w:val="24"/>
        </w:rPr>
        <w:drawing>
          <wp:anchor distT="0" distB="0" distL="114300" distR="114300" simplePos="0" relativeHeight="251679744" behindDoc="0" locked="0" layoutInCell="1" allowOverlap="1" wp14:anchorId="09C03EDE" wp14:editId="408FA7C9">
            <wp:simplePos x="0" y="0"/>
            <wp:positionH relativeFrom="column">
              <wp:posOffset>329565</wp:posOffset>
            </wp:positionH>
            <wp:positionV relativeFrom="paragraph">
              <wp:posOffset>156210</wp:posOffset>
            </wp:positionV>
            <wp:extent cx="2701925" cy="2028825"/>
            <wp:effectExtent l="0" t="0" r="3175" b="9525"/>
            <wp:wrapThrough wrapText="bothSides">
              <wp:wrapPolygon edited="0">
                <wp:start x="0" y="0"/>
                <wp:lineTo x="0" y="21499"/>
                <wp:lineTo x="21473" y="21499"/>
                <wp:lineTo x="21473" y="0"/>
                <wp:lineTo x="0" y="0"/>
              </wp:wrapPolygon>
            </wp:wrapThrough>
            <wp:docPr id="96656358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19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hint="eastAsia"/>
          <w:sz w:val="22"/>
        </w:rPr>
        <w:t xml:space="preserve">　　　</w:t>
      </w:r>
      <w:r w:rsidR="00C9009D">
        <w:rPr>
          <w:rFonts w:ascii="HG丸ｺﾞｼｯｸM-PRO" w:eastAsia="HG丸ｺﾞｼｯｸM-PRO" w:hAnsi="HG丸ｺﾞｼｯｸM-PRO" w:hint="eastAsia"/>
          <w:sz w:val="22"/>
        </w:rPr>
        <w:t xml:space="preserve">   </w:t>
      </w:r>
      <w:r w:rsidRPr="00C9009D">
        <w:rPr>
          <w:rFonts w:ascii="HG丸ｺﾞｼｯｸM-PRO" w:eastAsia="HG丸ｺﾞｼｯｸM-PRO" w:hAnsi="HG丸ｺﾞｼｯｸM-PRO" w:hint="eastAsia"/>
          <w:sz w:val="20"/>
          <w:szCs w:val="20"/>
        </w:rPr>
        <w:t>（みんなでクイズの答えを考えた</w:t>
      </w:r>
      <w:r w:rsidR="00C9009D" w:rsidRPr="00C9009D">
        <w:rPr>
          <w:rFonts w:ascii="HG丸ｺﾞｼｯｸM-PRO" w:eastAsia="HG丸ｺﾞｼｯｸM-PRO" w:hAnsi="HG丸ｺﾞｼｯｸM-PRO" w:hint="eastAsia"/>
          <w:sz w:val="20"/>
          <w:szCs w:val="20"/>
        </w:rPr>
        <w:t>よ）</w:t>
      </w:r>
      <w:r w:rsidR="00AF35F5">
        <w:rPr>
          <w:rFonts w:ascii="HG丸ｺﾞｼｯｸM-PRO" w:eastAsia="HG丸ｺﾞｼｯｸM-PRO" w:hAnsi="HG丸ｺﾞｼｯｸM-PRO" w:hint="eastAsia"/>
          <w:sz w:val="22"/>
        </w:rPr>
        <w:t xml:space="preserve">　　</w:t>
      </w:r>
      <w:r w:rsidR="00C9009D">
        <w:rPr>
          <w:rFonts w:ascii="HG丸ｺﾞｼｯｸM-PRO" w:eastAsia="HG丸ｺﾞｼｯｸM-PRO" w:hAnsi="HG丸ｺﾞｼｯｸM-PRO" w:hint="eastAsia"/>
          <w:sz w:val="22"/>
        </w:rPr>
        <w:t xml:space="preserve">   </w:t>
      </w:r>
      <w:r w:rsidR="00AF35F5">
        <w:rPr>
          <w:rFonts w:ascii="HG丸ｺﾞｼｯｸM-PRO" w:eastAsia="HG丸ｺﾞｼｯｸM-PRO" w:hAnsi="HG丸ｺﾞｼｯｸM-PRO" w:hint="eastAsia"/>
          <w:sz w:val="22"/>
        </w:rPr>
        <w:t xml:space="preserve">　</w:t>
      </w:r>
      <w:r w:rsidR="00AF35F5" w:rsidRPr="00C9009D">
        <w:rPr>
          <w:rFonts w:ascii="HG丸ｺﾞｼｯｸM-PRO" w:eastAsia="HG丸ｺﾞｼｯｸM-PRO" w:hAnsi="HG丸ｺﾞｼｯｸM-PRO" w:hint="eastAsia"/>
          <w:sz w:val="20"/>
          <w:szCs w:val="20"/>
        </w:rPr>
        <w:t>（</w:t>
      </w:r>
      <w:r w:rsidRPr="00C9009D">
        <w:rPr>
          <w:rFonts w:ascii="HG丸ｺﾞｼｯｸM-PRO" w:eastAsia="HG丸ｺﾞｼｯｸM-PRO" w:hAnsi="HG丸ｺﾞｼｯｸM-PRO" w:hint="eastAsia"/>
          <w:sz w:val="20"/>
          <w:szCs w:val="20"/>
        </w:rPr>
        <w:t>サクサクするお菓子</w:t>
      </w:r>
      <w:r w:rsidR="00C9009D" w:rsidRPr="00C9009D">
        <w:rPr>
          <w:rFonts w:ascii="HG丸ｺﾞｼｯｸM-PRO" w:eastAsia="HG丸ｺﾞｼｯｸM-PRO" w:hAnsi="HG丸ｺﾞｼｯｸM-PRO" w:hint="eastAsia"/>
          <w:sz w:val="20"/>
          <w:szCs w:val="20"/>
        </w:rPr>
        <w:t>ってどれかな？</w:t>
      </w:r>
      <w:r w:rsidR="00AF35F5" w:rsidRPr="00C9009D">
        <w:rPr>
          <w:rFonts w:ascii="HG丸ｺﾞｼｯｸM-PRO" w:eastAsia="HG丸ｺﾞｼｯｸM-PRO" w:hAnsi="HG丸ｺﾞｼｯｸM-PRO" w:hint="eastAsia"/>
          <w:sz w:val="20"/>
          <w:szCs w:val="20"/>
        </w:rPr>
        <w:t>）</w:t>
      </w:r>
    </w:p>
    <w:p w14:paraId="2439F61F" w14:textId="77777777" w:rsidR="00C9009D" w:rsidRDefault="00C9009D" w:rsidP="00E56D57">
      <w:pPr>
        <w:spacing w:line="300" w:lineRule="exact"/>
        <w:rPr>
          <w:rFonts w:ascii="HG丸ｺﾞｼｯｸM-PRO" w:eastAsia="HG丸ｺﾞｼｯｸM-PRO" w:hAnsi="HG丸ｺﾞｼｯｸM-PRO"/>
          <w:sz w:val="20"/>
          <w:szCs w:val="20"/>
        </w:rPr>
      </w:pPr>
    </w:p>
    <w:p w14:paraId="774912AF" w14:textId="603D0A2A" w:rsidR="00C9009D" w:rsidRPr="00C9009D" w:rsidRDefault="00C9009D" w:rsidP="00E56D57">
      <w:pPr>
        <w:spacing w:line="300" w:lineRule="exac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rPr>
        <w:drawing>
          <wp:anchor distT="0" distB="0" distL="114300" distR="114300" simplePos="0" relativeHeight="251685888" behindDoc="0" locked="0" layoutInCell="1" allowOverlap="1" wp14:anchorId="7ECBC199" wp14:editId="1E951705">
            <wp:simplePos x="0" y="0"/>
            <wp:positionH relativeFrom="column">
              <wp:posOffset>3301365</wp:posOffset>
            </wp:positionH>
            <wp:positionV relativeFrom="paragraph">
              <wp:posOffset>147320</wp:posOffset>
            </wp:positionV>
            <wp:extent cx="2682875" cy="2012950"/>
            <wp:effectExtent l="0" t="0" r="3175" b="6350"/>
            <wp:wrapThrough wrapText="bothSides">
              <wp:wrapPolygon edited="0">
                <wp:start x="0" y="0"/>
                <wp:lineTo x="0" y="21464"/>
                <wp:lineTo x="21472" y="21464"/>
                <wp:lineTo x="21472" y="0"/>
                <wp:lineTo x="0" y="0"/>
              </wp:wrapPolygon>
            </wp:wrapThrough>
            <wp:docPr id="880347520" name="図 24" descr="テーブルで食事をしている子供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47520" name="図 24" descr="テーブルで食事をしている子供たち&#10;&#10;AI 生成コンテンツは誤りを含む可能性があります。"/>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2875" cy="201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hint="eastAsia"/>
          <w:noProof/>
          <w:sz w:val="24"/>
          <w:szCs w:val="24"/>
        </w:rPr>
        <w:drawing>
          <wp:anchor distT="0" distB="0" distL="114300" distR="114300" simplePos="0" relativeHeight="251683840" behindDoc="0" locked="0" layoutInCell="1" allowOverlap="1" wp14:anchorId="6D54A041" wp14:editId="77C3BECA">
            <wp:simplePos x="0" y="0"/>
            <wp:positionH relativeFrom="margin">
              <wp:posOffset>358140</wp:posOffset>
            </wp:positionH>
            <wp:positionV relativeFrom="paragraph">
              <wp:posOffset>137795</wp:posOffset>
            </wp:positionV>
            <wp:extent cx="2663825" cy="2000250"/>
            <wp:effectExtent l="0" t="0" r="3175" b="0"/>
            <wp:wrapThrough wrapText="bothSides">
              <wp:wrapPolygon edited="0">
                <wp:start x="0" y="0"/>
                <wp:lineTo x="0" y="21394"/>
                <wp:lineTo x="21471" y="21394"/>
                <wp:lineTo x="21471" y="0"/>
                <wp:lineTo x="0" y="0"/>
              </wp:wrapPolygon>
            </wp:wrapThrough>
            <wp:docPr id="191710642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382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EFC64" w14:textId="77777777" w:rsidR="00207363" w:rsidRDefault="00207363" w:rsidP="00035FB9">
      <w:pPr>
        <w:rPr>
          <w:b/>
          <w:sz w:val="24"/>
          <w:u w:val="single"/>
        </w:rPr>
      </w:pPr>
    </w:p>
    <w:p w14:paraId="4FE0662F" w14:textId="154FFC3C" w:rsidR="007A4CDB" w:rsidRPr="000E0CBC" w:rsidRDefault="00CB73E0" w:rsidP="00BC5668">
      <w:pPr>
        <w:ind w:firstLineChars="500" w:firstLine="1000"/>
        <w:rPr>
          <w:b/>
          <w:sz w:val="24"/>
          <w:u w:val="single"/>
        </w:rPr>
      </w:pPr>
      <w:r w:rsidRPr="00C9009D">
        <w:rPr>
          <w:rFonts w:ascii="HG丸ｺﾞｼｯｸM-PRO" w:eastAsia="HG丸ｺﾞｼｯｸM-PRO" w:hAnsi="HG丸ｺﾞｼｯｸM-PRO" w:hint="eastAsia"/>
          <w:sz w:val="20"/>
          <w:szCs w:val="20"/>
        </w:rPr>
        <w:t>（</w:t>
      </w:r>
      <w:r w:rsidR="00C9009D" w:rsidRPr="00C9009D">
        <w:rPr>
          <w:rFonts w:ascii="HG丸ｺﾞｼｯｸM-PRO" w:eastAsia="HG丸ｺﾞｼｯｸM-PRO" w:hAnsi="HG丸ｺﾞｼｯｸM-PRO" w:hint="eastAsia"/>
          <w:sz w:val="20"/>
          <w:szCs w:val="20"/>
        </w:rPr>
        <w:t>『防災ビンゴ』がもうすぐ完成☆</w:t>
      </w:r>
      <w:r w:rsidRPr="00C9009D">
        <w:rPr>
          <w:rFonts w:ascii="HG丸ｺﾞｼｯｸM-PRO" w:eastAsia="HG丸ｺﾞｼｯｸM-PRO" w:hAnsi="HG丸ｺﾞｼｯｸM-PRO"/>
          <w:sz w:val="20"/>
          <w:szCs w:val="20"/>
        </w:rPr>
        <w:t>）</w:t>
      </w:r>
      <w:r>
        <w:rPr>
          <w:rFonts w:ascii="HG丸ｺﾞｼｯｸM-PRO" w:eastAsia="HG丸ｺﾞｼｯｸM-PRO" w:hAnsi="HG丸ｺﾞｼｯｸM-PRO" w:hint="eastAsia"/>
        </w:rPr>
        <w:t xml:space="preserve">　　　　</w:t>
      </w:r>
      <w:r w:rsidRPr="00C9009D">
        <w:rPr>
          <w:rFonts w:ascii="HG丸ｺﾞｼｯｸM-PRO" w:eastAsia="HG丸ｺﾞｼｯｸM-PRO" w:hAnsi="HG丸ｺﾞｼｯｸM-PRO" w:hint="eastAsia"/>
          <w:sz w:val="20"/>
          <w:szCs w:val="20"/>
        </w:rPr>
        <w:t>（</w:t>
      </w:r>
      <w:r w:rsidR="00C9009D" w:rsidRPr="00C9009D">
        <w:rPr>
          <w:rFonts w:ascii="HG丸ｺﾞｼｯｸM-PRO" w:eastAsia="HG丸ｺﾞｼｯｸM-PRO" w:hAnsi="HG丸ｺﾞｼｯｸM-PRO" w:hint="eastAsia"/>
          <w:sz w:val="20"/>
          <w:szCs w:val="20"/>
        </w:rPr>
        <w:t>いろんな具材をおにぎり入れ</w:t>
      </w:r>
      <w:r w:rsidR="00C9009D">
        <w:rPr>
          <w:rFonts w:ascii="HG丸ｺﾞｼｯｸM-PRO" w:eastAsia="HG丸ｺﾞｼｯｸM-PRO" w:hAnsi="HG丸ｺﾞｼｯｸM-PRO" w:hint="eastAsia"/>
          <w:sz w:val="20"/>
          <w:szCs w:val="20"/>
        </w:rPr>
        <w:t>たよ</w:t>
      </w:r>
      <w:r w:rsidRPr="00C9009D">
        <w:rPr>
          <w:rFonts w:ascii="HG丸ｺﾞｼｯｸM-PRO" w:eastAsia="HG丸ｺﾞｼｯｸM-PRO" w:hAnsi="HG丸ｺﾞｼｯｸM-PRO" w:hint="eastAsia"/>
          <w:sz w:val="20"/>
          <w:szCs w:val="20"/>
        </w:rPr>
        <w:t>）</w:t>
      </w:r>
      <w:r w:rsidR="00B62FF9">
        <w:rPr>
          <w:rFonts w:ascii="HG丸ｺﾞｼｯｸM-PRO" w:eastAsia="HG丸ｺﾞｼｯｸM-PRO" w:hAnsi="HG丸ｺﾞｼｯｸM-PRO"/>
          <w:noProof/>
          <w:sz w:val="22"/>
        </w:rPr>
        <mc:AlternateContent>
          <mc:Choice Requires="wps">
            <w:drawing>
              <wp:anchor distT="0" distB="0" distL="114300" distR="114300" simplePos="0" relativeHeight="251672576" behindDoc="0" locked="0" layoutInCell="1" allowOverlap="1" wp14:anchorId="2DB4FC4D" wp14:editId="133FD8BD">
                <wp:simplePos x="0" y="0"/>
                <wp:positionH relativeFrom="column">
                  <wp:posOffset>3598545</wp:posOffset>
                </wp:positionH>
                <wp:positionV relativeFrom="paragraph">
                  <wp:posOffset>166370</wp:posOffset>
                </wp:positionV>
                <wp:extent cx="1295400" cy="35052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295400" cy="350520"/>
                        </a:xfrm>
                        <a:prstGeom prst="rect">
                          <a:avLst/>
                        </a:prstGeom>
                        <a:noFill/>
                        <a:ln w="6350">
                          <a:noFill/>
                        </a:ln>
                      </wps:spPr>
                      <wps:txbx>
                        <w:txbxContent>
                          <w:p w14:paraId="58BF65FC" w14:textId="77777777" w:rsidR="00844D14" w:rsidRDefault="00844D14" w:rsidP="00844D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B4FC4D" id="_x0000_t202" coordsize="21600,21600" o:spt="202" path="m,l,21600r21600,l21600,xe">
                <v:stroke joinstyle="miter"/>
                <v:path gradientshapeok="t" o:connecttype="rect"/>
              </v:shapetype>
              <v:shape id="テキスト ボックス 5" o:spid="_x0000_s1026" type="#_x0000_t202" style="position:absolute;left:0;text-align:left;margin-left:283.35pt;margin-top:13.1pt;width:102pt;height:2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" filled="f" stroked="f" strokeweight=".5pt">
                <v:textbox>
                  <w:txbxContent>
                    <w:p w14:paraId="58BF65FC" w14:textId="77777777" w:rsidR="00844D14" w:rsidRDefault="00844D14" w:rsidP="00844D14"/>
                  </w:txbxContent>
                </v:textbox>
              </v:shape>
            </w:pict>
          </mc:Fallback>
        </mc:AlternateContent>
      </w:r>
    </w:p>
    <w:sectPr w:rsidR="007A4CDB" w:rsidRPr="000E0CBC" w:rsidSect="00207363">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A79A1" w14:textId="77777777" w:rsidR="004A24ED" w:rsidRDefault="004A24ED" w:rsidP="00650DCA">
      <w:r>
        <w:separator/>
      </w:r>
    </w:p>
  </w:endnote>
  <w:endnote w:type="continuationSeparator" w:id="0">
    <w:p w14:paraId="70C3DBD5" w14:textId="77777777" w:rsidR="004A24ED" w:rsidRDefault="004A24ED" w:rsidP="00650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B019" w14:textId="77777777" w:rsidR="004A24ED" w:rsidRDefault="004A24ED" w:rsidP="00650DCA">
      <w:r>
        <w:separator/>
      </w:r>
    </w:p>
  </w:footnote>
  <w:footnote w:type="continuationSeparator" w:id="0">
    <w:p w14:paraId="664DB680" w14:textId="77777777" w:rsidR="004A24ED" w:rsidRDefault="004A24ED" w:rsidP="00650D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243"/>
    <w:rsid w:val="00022A66"/>
    <w:rsid w:val="00035FB9"/>
    <w:rsid w:val="000671F4"/>
    <w:rsid w:val="000A70E6"/>
    <w:rsid w:val="000D43C6"/>
    <w:rsid w:val="000E0CBC"/>
    <w:rsid w:val="000E0E36"/>
    <w:rsid w:val="000F1532"/>
    <w:rsid w:val="001052D5"/>
    <w:rsid w:val="00166988"/>
    <w:rsid w:val="00167243"/>
    <w:rsid w:val="001679EF"/>
    <w:rsid w:val="00171FD2"/>
    <w:rsid w:val="001B776B"/>
    <w:rsid w:val="001C174B"/>
    <w:rsid w:val="001C51FD"/>
    <w:rsid w:val="001D4B12"/>
    <w:rsid w:val="00207363"/>
    <w:rsid w:val="00227062"/>
    <w:rsid w:val="00290BCD"/>
    <w:rsid w:val="002E10A5"/>
    <w:rsid w:val="002F230A"/>
    <w:rsid w:val="003123BE"/>
    <w:rsid w:val="0036267D"/>
    <w:rsid w:val="0037503E"/>
    <w:rsid w:val="00394A28"/>
    <w:rsid w:val="003A767E"/>
    <w:rsid w:val="003D4348"/>
    <w:rsid w:val="003E2FE7"/>
    <w:rsid w:val="003F3956"/>
    <w:rsid w:val="00432101"/>
    <w:rsid w:val="004465DA"/>
    <w:rsid w:val="00446AE2"/>
    <w:rsid w:val="0046115A"/>
    <w:rsid w:val="004806C4"/>
    <w:rsid w:val="004853B7"/>
    <w:rsid w:val="004A24ED"/>
    <w:rsid w:val="004B524C"/>
    <w:rsid w:val="004F6122"/>
    <w:rsid w:val="00511EBA"/>
    <w:rsid w:val="00551CF4"/>
    <w:rsid w:val="005973BE"/>
    <w:rsid w:val="005A2095"/>
    <w:rsid w:val="005F4E96"/>
    <w:rsid w:val="006352ED"/>
    <w:rsid w:val="00644EF6"/>
    <w:rsid w:val="00646634"/>
    <w:rsid w:val="00650DCA"/>
    <w:rsid w:val="00663B06"/>
    <w:rsid w:val="006F7A2B"/>
    <w:rsid w:val="00705986"/>
    <w:rsid w:val="00724105"/>
    <w:rsid w:val="00753676"/>
    <w:rsid w:val="007651C2"/>
    <w:rsid w:val="00774656"/>
    <w:rsid w:val="007A4CDB"/>
    <w:rsid w:val="007C2778"/>
    <w:rsid w:val="007C5385"/>
    <w:rsid w:val="007C69CF"/>
    <w:rsid w:val="00804977"/>
    <w:rsid w:val="008335E2"/>
    <w:rsid w:val="008416C5"/>
    <w:rsid w:val="00844D14"/>
    <w:rsid w:val="00886B5A"/>
    <w:rsid w:val="008919D0"/>
    <w:rsid w:val="008E3AB1"/>
    <w:rsid w:val="0090572B"/>
    <w:rsid w:val="00957F64"/>
    <w:rsid w:val="00974BFB"/>
    <w:rsid w:val="00985F1A"/>
    <w:rsid w:val="0099053E"/>
    <w:rsid w:val="009B13FD"/>
    <w:rsid w:val="009C2244"/>
    <w:rsid w:val="00A34398"/>
    <w:rsid w:val="00A57C2C"/>
    <w:rsid w:val="00A63C40"/>
    <w:rsid w:val="00A83773"/>
    <w:rsid w:val="00AA23BB"/>
    <w:rsid w:val="00AD40A2"/>
    <w:rsid w:val="00AF35F5"/>
    <w:rsid w:val="00B471B4"/>
    <w:rsid w:val="00B60724"/>
    <w:rsid w:val="00B62FF9"/>
    <w:rsid w:val="00B67331"/>
    <w:rsid w:val="00BC5668"/>
    <w:rsid w:val="00C03031"/>
    <w:rsid w:val="00C173BB"/>
    <w:rsid w:val="00C24FB0"/>
    <w:rsid w:val="00C306A3"/>
    <w:rsid w:val="00C52E79"/>
    <w:rsid w:val="00C57E82"/>
    <w:rsid w:val="00C624D6"/>
    <w:rsid w:val="00C9009D"/>
    <w:rsid w:val="00CB73E0"/>
    <w:rsid w:val="00CF276D"/>
    <w:rsid w:val="00D216A0"/>
    <w:rsid w:val="00D67386"/>
    <w:rsid w:val="00DF0742"/>
    <w:rsid w:val="00E40585"/>
    <w:rsid w:val="00E56D57"/>
    <w:rsid w:val="00E97235"/>
    <w:rsid w:val="00EC68E0"/>
    <w:rsid w:val="00EF3905"/>
    <w:rsid w:val="00EF4662"/>
    <w:rsid w:val="00F035E6"/>
    <w:rsid w:val="00F14D1D"/>
    <w:rsid w:val="00F204AC"/>
    <w:rsid w:val="00F52CD4"/>
    <w:rsid w:val="00F93F9B"/>
    <w:rsid w:val="00FA7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61B999"/>
  <w15:chartTrackingRefBased/>
  <w15:docId w15:val="{E991CC93-25E3-4013-A9EB-CDE0AEAF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72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50DCA"/>
    <w:pPr>
      <w:tabs>
        <w:tab w:val="center" w:pos="4252"/>
        <w:tab w:val="right" w:pos="8504"/>
      </w:tabs>
      <w:snapToGrid w:val="0"/>
    </w:pPr>
  </w:style>
  <w:style w:type="character" w:customStyle="1" w:styleId="a5">
    <w:name w:val="ヘッダー (文字)"/>
    <w:basedOn w:val="a0"/>
    <w:link w:val="a4"/>
    <w:uiPriority w:val="99"/>
    <w:rsid w:val="00650DCA"/>
  </w:style>
  <w:style w:type="paragraph" w:styleId="a6">
    <w:name w:val="footer"/>
    <w:basedOn w:val="a"/>
    <w:link w:val="a7"/>
    <w:uiPriority w:val="99"/>
    <w:unhideWhenUsed/>
    <w:rsid w:val="00650DCA"/>
    <w:pPr>
      <w:tabs>
        <w:tab w:val="center" w:pos="4252"/>
        <w:tab w:val="right" w:pos="8504"/>
      </w:tabs>
      <w:snapToGrid w:val="0"/>
    </w:pPr>
  </w:style>
  <w:style w:type="character" w:customStyle="1" w:styleId="a7">
    <w:name w:val="フッター (文字)"/>
    <w:basedOn w:val="a0"/>
    <w:link w:val="a6"/>
    <w:uiPriority w:val="99"/>
    <w:rsid w:val="00650DCA"/>
  </w:style>
  <w:style w:type="paragraph" w:styleId="a8">
    <w:name w:val="Date"/>
    <w:basedOn w:val="a"/>
    <w:next w:val="a"/>
    <w:link w:val="a9"/>
    <w:uiPriority w:val="99"/>
    <w:semiHidden/>
    <w:unhideWhenUsed/>
    <w:rsid w:val="00650DCA"/>
  </w:style>
  <w:style w:type="character" w:customStyle="1" w:styleId="a9">
    <w:name w:val="日付 (文字)"/>
    <w:basedOn w:val="a0"/>
    <w:link w:val="a8"/>
    <w:uiPriority w:val="99"/>
    <w:semiHidden/>
    <w:rsid w:val="00650DCA"/>
  </w:style>
  <w:style w:type="paragraph" w:styleId="aa">
    <w:name w:val="Balloon Text"/>
    <w:basedOn w:val="a"/>
    <w:link w:val="ab"/>
    <w:uiPriority w:val="99"/>
    <w:semiHidden/>
    <w:unhideWhenUsed/>
    <w:rsid w:val="005A209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A20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12289-E58B-45D0-925F-3DB839332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87</Words>
  <Characters>498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馬屋原　裕美</dc:creator>
  <cp:keywords/>
  <dc:description/>
  <cp:lastModifiedBy>f17037</cp:lastModifiedBy>
  <cp:revision>23</cp:revision>
  <cp:lastPrinted>2025-02-21T07:15:00Z</cp:lastPrinted>
  <dcterms:created xsi:type="dcterms:W3CDTF">2024-12-05T03:06:00Z</dcterms:created>
  <dcterms:modified xsi:type="dcterms:W3CDTF">2026-09-10T05:10:00Z</dcterms:modified>
</cp:coreProperties>
</file>